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1AC66" w14:textId="09F53E5C" w:rsidR="005928B6" w:rsidRPr="00BF02B9" w:rsidRDefault="005928B6" w:rsidP="00BF02B9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E3FA5">
        <w:rPr>
          <w:rFonts w:ascii="Times New Roman" w:hAnsi="Times New Roman" w:cs="Times New Roman"/>
          <w:i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CD8EF4" wp14:editId="4A0C103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767070" cy="1083945"/>
                <wp:effectExtent l="0" t="0" r="5080" b="1905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BB818" w14:textId="77777777" w:rsidR="005928B6" w:rsidRPr="007E3FA5" w:rsidRDefault="005928B6" w:rsidP="005928B6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E3F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ЗАЯВЛЕНИЕ</w:t>
                            </w:r>
                          </w:p>
                          <w:p w14:paraId="38914472" w14:textId="77777777" w:rsidR="00556224" w:rsidRPr="00556224" w:rsidRDefault="00556224" w:rsidP="005928B6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6"/>
                              </w:rPr>
                            </w:pPr>
                          </w:p>
                          <w:p w14:paraId="02825659" w14:textId="053458B1" w:rsidR="005928B6" w:rsidRPr="00FA4406" w:rsidRDefault="005928B6" w:rsidP="00FA4406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чл. 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="00BF02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ал.2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FA4406" w:rsidRPr="00FA44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Наредба № 12 от 28 юли 2025 г. на ВСС за медиаторите и пр</w:t>
                            </w:r>
                            <w:r w:rsidR="00FA44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оцедурите в съдебните центрове </w:t>
                            </w:r>
                            <w:bookmarkStart w:id="0" w:name="_GoBack"/>
                            <w:bookmarkEnd w:id="0"/>
                            <w:r w:rsidR="00FA4406" w:rsidRPr="00FA44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медиация/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D8EF4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402.9pt;margin-top:.75pt;width:454.1pt;height:85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" stroked="f">
                <v:textbox>
                  <w:txbxContent>
                    <w:p w14:paraId="3C9BB818" w14:textId="77777777" w:rsidR="005928B6" w:rsidRPr="007E3FA5" w:rsidRDefault="005928B6" w:rsidP="005928B6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E3FA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ЗАЯВЛЕНИЕ</w:t>
                      </w:r>
                    </w:p>
                    <w:p w14:paraId="38914472" w14:textId="77777777" w:rsidR="00556224" w:rsidRPr="00556224" w:rsidRDefault="00556224" w:rsidP="005928B6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36"/>
                        </w:rPr>
                      </w:pPr>
                    </w:p>
                    <w:p w14:paraId="02825659" w14:textId="053458B1" w:rsidR="005928B6" w:rsidRPr="00FA4406" w:rsidRDefault="005928B6" w:rsidP="00FA4406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чл. 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 w:rsidR="00BF02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ал.2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FA4406" w:rsidRPr="00FA44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Наредба № 12 от 28 юли 2025 г. на ВСС за медиаторите и пр</w:t>
                      </w:r>
                      <w:r w:rsidR="00FA44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оцедурите в съдебните центрове </w:t>
                      </w:r>
                      <w:bookmarkStart w:id="1" w:name="_GoBack"/>
                      <w:bookmarkEnd w:id="1"/>
                      <w:r w:rsidR="00FA4406" w:rsidRPr="00FA44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медиация/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02B9" w:rsidRPr="007E3FA5">
        <w:rPr>
          <w:rFonts w:ascii="Times New Roman" w:hAnsi="Times New Roman" w:cs="Times New Roman"/>
          <w:i/>
          <w:sz w:val="24"/>
          <w:szCs w:val="24"/>
        </w:rPr>
        <w:t>(попълва се от страните до приключване на информационната среща и се предава на координатора</w:t>
      </w:r>
      <w:r w:rsidR="00BF02B9" w:rsidRPr="00BF02B9">
        <w:rPr>
          <w:rFonts w:ascii="Times New Roman" w:hAnsi="Times New Roman" w:cs="Times New Roman"/>
          <w:i/>
          <w:sz w:val="20"/>
          <w:szCs w:val="20"/>
        </w:rPr>
        <w:t>)</w:t>
      </w:r>
    </w:p>
    <w:p w14:paraId="31320A21" w14:textId="7DC00C09" w:rsidR="005B5616" w:rsidRPr="00F54E5A" w:rsidRDefault="001A1D9C" w:rsidP="001A1D9C">
      <w:pPr>
        <w:tabs>
          <w:tab w:val="left" w:pos="7937"/>
        </w:tabs>
        <w:spacing w:after="0" w:line="240" w:lineRule="auto"/>
        <w:ind w:left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14:paraId="19C47EB0" w14:textId="7345A8F2" w:rsidR="00A2296E" w:rsidRPr="00BF02B9" w:rsidRDefault="00A2296E" w:rsidP="00EE6A4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2B9">
        <w:rPr>
          <w:rFonts w:ascii="Times New Roman" w:hAnsi="Times New Roman" w:cs="Times New Roman"/>
          <w:sz w:val="24"/>
          <w:szCs w:val="24"/>
        </w:rPr>
        <w:t xml:space="preserve">До </w:t>
      </w:r>
      <w:r w:rsidR="007E3FA5">
        <w:rPr>
          <w:rFonts w:ascii="Times New Roman" w:hAnsi="Times New Roman" w:cs="Times New Roman"/>
          <w:sz w:val="24"/>
          <w:szCs w:val="24"/>
        </w:rPr>
        <w:t>Координатора</w:t>
      </w:r>
      <w:r w:rsidRPr="00BF02B9">
        <w:rPr>
          <w:rFonts w:ascii="Times New Roman" w:hAnsi="Times New Roman" w:cs="Times New Roman"/>
          <w:sz w:val="24"/>
          <w:szCs w:val="24"/>
        </w:rPr>
        <w:t xml:space="preserve"> на Съдебен център </w:t>
      </w:r>
      <w:r w:rsidR="00796BB1" w:rsidRPr="00BF02B9">
        <w:rPr>
          <w:rFonts w:ascii="Times New Roman" w:hAnsi="Times New Roman" w:cs="Times New Roman"/>
          <w:sz w:val="24"/>
          <w:szCs w:val="24"/>
        </w:rPr>
        <w:t>по</w:t>
      </w:r>
      <w:r w:rsidRPr="00BF02B9">
        <w:rPr>
          <w:rFonts w:ascii="Times New Roman" w:hAnsi="Times New Roman" w:cs="Times New Roman"/>
          <w:sz w:val="24"/>
          <w:szCs w:val="24"/>
        </w:rPr>
        <w:t xml:space="preserve"> медиация към Окръжен съд</w:t>
      </w:r>
      <w:r w:rsidR="00796BB1" w:rsidRPr="00BF02B9">
        <w:rPr>
          <w:rFonts w:ascii="Times New Roman" w:hAnsi="Times New Roman" w:cs="Times New Roman"/>
          <w:sz w:val="24"/>
          <w:szCs w:val="24"/>
        </w:rPr>
        <w:t xml:space="preserve"> – </w:t>
      </w:r>
      <w:r w:rsidR="00BF02B9" w:rsidRPr="00BF02B9">
        <w:rPr>
          <w:rFonts w:ascii="Times New Roman" w:hAnsi="Times New Roman" w:cs="Times New Roman"/>
          <w:sz w:val="24"/>
          <w:szCs w:val="24"/>
        </w:rPr>
        <w:t>Плевен</w:t>
      </w:r>
    </w:p>
    <w:p w14:paraId="6C5E6C49" w14:textId="50708A5B" w:rsidR="00A2296E" w:rsidRDefault="00A2296E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4D03341" w14:textId="447C439F" w:rsidR="00A2296E" w:rsidRPr="007E3FA5" w:rsidRDefault="00A2296E" w:rsidP="007E3FA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3FA5">
        <w:rPr>
          <w:rFonts w:ascii="Times New Roman" w:hAnsi="Times New Roman" w:cs="Times New Roman"/>
          <w:i/>
          <w:sz w:val="24"/>
          <w:szCs w:val="24"/>
        </w:rPr>
        <w:t>(изписва се номера на делото и съд</w:t>
      </w:r>
      <w:r w:rsidR="000E7847" w:rsidRPr="007E3FA5">
        <w:rPr>
          <w:rFonts w:ascii="Times New Roman" w:hAnsi="Times New Roman" w:cs="Times New Roman"/>
          <w:i/>
          <w:sz w:val="24"/>
          <w:szCs w:val="24"/>
        </w:rPr>
        <w:t>ът</w:t>
      </w:r>
      <w:r w:rsidRPr="007E3FA5">
        <w:rPr>
          <w:rFonts w:ascii="Times New Roman" w:hAnsi="Times New Roman" w:cs="Times New Roman"/>
          <w:i/>
          <w:sz w:val="24"/>
          <w:szCs w:val="24"/>
        </w:rPr>
        <w:t xml:space="preserve">, който е препратил страните към информационна среща </w:t>
      </w:r>
      <w:r w:rsidR="007E3F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FA5">
        <w:rPr>
          <w:rFonts w:ascii="Times New Roman" w:hAnsi="Times New Roman" w:cs="Times New Roman"/>
          <w:i/>
          <w:sz w:val="24"/>
          <w:szCs w:val="24"/>
        </w:rPr>
        <w:t>за медиация)</w:t>
      </w:r>
    </w:p>
    <w:p w14:paraId="3037E778" w14:textId="77777777" w:rsidR="000E7847" w:rsidRPr="007E3FA5" w:rsidRDefault="000E7847" w:rsidP="00EE6A4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66E86" w14:textId="7DC0A320" w:rsidR="006B2DDD" w:rsidRPr="001741FA" w:rsidRDefault="006B2DDD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BF02B9">
        <w:rPr>
          <w:rFonts w:ascii="Times New Roman" w:hAnsi="Times New Roman" w:cs="Times New Roman"/>
          <w:sz w:val="24"/>
          <w:szCs w:val="24"/>
        </w:rPr>
        <w:t>Заявявам, че желая замяна на медиатора</w:t>
      </w:r>
      <w:r w:rsidRPr="006B2DDD">
        <w:rPr>
          <w:rFonts w:ascii="Times New Roman" w:hAnsi="Times New Roman" w:cs="Times New Roman"/>
        </w:rPr>
        <w:t xml:space="preserve"> ……………………………………………………..</w:t>
      </w:r>
      <w:r w:rsidR="001741FA">
        <w:rPr>
          <w:rFonts w:ascii="Times New Roman" w:hAnsi="Times New Roman" w:cs="Times New Roman"/>
        </w:rPr>
        <w:t>……..</w:t>
      </w:r>
    </w:p>
    <w:p w14:paraId="74B8067A" w14:textId="662B0820" w:rsidR="006B2DDD" w:rsidRPr="007E3FA5" w:rsidRDefault="006B2DDD" w:rsidP="000E7847">
      <w:pPr>
        <w:spacing w:after="12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3FA5">
        <w:rPr>
          <w:rFonts w:ascii="Times New Roman" w:hAnsi="Times New Roman" w:cs="Times New Roman"/>
          <w:i/>
          <w:sz w:val="24"/>
          <w:szCs w:val="24"/>
        </w:rPr>
        <w:t>(изписват се имената на медиатора</w:t>
      </w:r>
      <w:r w:rsidR="001741FA" w:rsidRPr="007E3FA5">
        <w:rPr>
          <w:rFonts w:ascii="Times New Roman" w:hAnsi="Times New Roman" w:cs="Times New Roman"/>
          <w:i/>
          <w:sz w:val="24"/>
          <w:szCs w:val="24"/>
        </w:rPr>
        <w:t>, който страните желаят да заменят</w:t>
      </w:r>
      <w:r w:rsidRPr="007E3FA5">
        <w:rPr>
          <w:rFonts w:ascii="Times New Roman" w:hAnsi="Times New Roman" w:cs="Times New Roman"/>
          <w:i/>
          <w:sz w:val="24"/>
          <w:szCs w:val="24"/>
        </w:rPr>
        <w:t>)</w:t>
      </w:r>
    </w:p>
    <w:p w14:paraId="6512E81E" w14:textId="77777777" w:rsidR="001741FA" w:rsidRPr="00BF02B9" w:rsidRDefault="006B2DDD" w:rsidP="00EE6A4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2B9">
        <w:rPr>
          <w:rFonts w:ascii="Times New Roman" w:hAnsi="Times New Roman" w:cs="Times New Roman"/>
          <w:sz w:val="24"/>
          <w:szCs w:val="24"/>
        </w:rPr>
        <w:t>поради наличие на следното обстоятелство по чл.13, ал.2 от Закона за медиацията</w:t>
      </w:r>
      <w:r w:rsidR="001741FA" w:rsidRPr="00BF02B9">
        <w:rPr>
          <w:rFonts w:ascii="Times New Roman" w:hAnsi="Times New Roman" w:cs="Times New Roman"/>
          <w:sz w:val="24"/>
          <w:szCs w:val="24"/>
        </w:rPr>
        <w:t>:</w:t>
      </w:r>
    </w:p>
    <w:p w14:paraId="0D3ADFBA" w14:textId="78361DA2" w:rsidR="006B2DDD" w:rsidRPr="006B2DDD" w:rsidRDefault="006B2DDD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3B93149" w14:textId="7665F925" w:rsidR="006B2DDD" w:rsidRDefault="006B2DDD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C509653" w14:textId="4EDA8B17" w:rsidR="001741FA" w:rsidRDefault="001741FA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8BF9C60" w14:textId="2345C276" w:rsidR="001741FA" w:rsidRPr="00796BB1" w:rsidRDefault="001741FA" w:rsidP="000E7847">
      <w:pPr>
        <w:spacing w:after="120" w:line="276" w:lineRule="auto"/>
        <w:jc w:val="center"/>
        <w:rPr>
          <w:rFonts w:ascii="Times New Roman" w:hAnsi="Times New Roman" w:cs="Times New Roman"/>
          <w:i/>
          <w:sz w:val="20"/>
        </w:rPr>
      </w:pPr>
      <w:r w:rsidRPr="00796BB1">
        <w:rPr>
          <w:rFonts w:ascii="Times New Roman" w:hAnsi="Times New Roman" w:cs="Times New Roman"/>
          <w:i/>
          <w:sz w:val="20"/>
        </w:rPr>
        <w:t>(описват се причините, поради които се иска замяната на медиатора)</w:t>
      </w:r>
    </w:p>
    <w:p w14:paraId="1AFD53E6" w14:textId="716E6DED" w:rsidR="003A2BFD" w:rsidRPr="001741FA" w:rsidRDefault="001741FA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BF02B9">
        <w:rPr>
          <w:rFonts w:ascii="Times New Roman" w:hAnsi="Times New Roman" w:cs="Times New Roman"/>
          <w:sz w:val="24"/>
          <w:szCs w:val="24"/>
        </w:rPr>
        <w:t>За насрочената нова информационна среща може да ни уведомите на</w:t>
      </w:r>
      <w:r w:rsidR="003A2BFD" w:rsidRPr="00BF02B9">
        <w:rPr>
          <w:rFonts w:ascii="Times New Roman" w:hAnsi="Times New Roman" w:cs="Times New Roman"/>
          <w:sz w:val="24"/>
          <w:szCs w:val="24"/>
        </w:rPr>
        <w:t xml:space="preserve"> телефон, електронен адрес</w:t>
      </w:r>
      <w:r w:rsidR="003A2BFD">
        <w:rPr>
          <w:rFonts w:ascii="Times New Roman" w:hAnsi="Times New Roman" w:cs="Times New Roman"/>
        </w:rPr>
        <w:t xml:space="preserve"> </w:t>
      </w:r>
      <w:r w:rsidR="003A2BFD" w:rsidRPr="003A2BFD">
        <w:rPr>
          <w:rFonts w:ascii="Times New Roman" w:hAnsi="Times New Roman" w:cs="Times New Roman"/>
          <w:b/>
          <w:bCs/>
        </w:rPr>
        <w:t>(задължително се попълва):</w:t>
      </w:r>
    </w:p>
    <w:p w14:paraId="70412383" w14:textId="2F82C413" w:rsidR="00A2296E" w:rsidRDefault="00A2296E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BF02B9">
        <w:rPr>
          <w:rFonts w:ascii="Times New Roman" w:hAnsi="Times New Roman" w:cs="Times New Roman"/>
          <w:sz w:val="24"/>
          <w:szCs w:val="24"/>
        </w:rPr>
        <w:t>Ищец</w:t>
      </w:r>
      <w:r>
        <w:rPr>
          <w:rFonts w:ascii="Times New Roman" w:hAnsi="Times New Roman" w:cs="Times New Roman"/>
        </w:rPr>
        <w:t>:…………………………………………………………………………………………</w:t>
      </w:r>
      <w:r w:rsidR="00154A62">
        <w:rPr>
          <w:rFonts w:ascii="Times New Roman" w:hAnsi="Times New Roman" w:cs="Times New Roman"/>
        </w:rPr>
        <w:t>…………</w:t>
      </w:r>
    </w:p>
    <w:p w14:paraId="54C206CB" w14:textId="6BB7B7F7" w:rsidR="00A2296E" w:rsidRPr="007E3FA5" w:rsidRDefault="00A2296E" w:rsidP="000E7847">
      <w:pPr>
        <w:spacing w:after="12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2" w:name="_Hlk210834045"/>
      <w:r w:rsidRPr="007E3FA5">
        <w:rPr>
          <w:rFonts w:ascii="Times New Roman" w:hAnsi="Times New Roman" w:cs="Times New Roman"/>
          <w:i/>
          <w:sz w:val="24"/>
          <w:szCs w:val="24"/>
        </w:rPr>
        <w:t>(изписва се името, телефон</w:t>
      </w:r>
      <w:r w:rsidR="00796BB1" w:rsidRPr="007E3FA5">
        <w:rPr>
          <w:rFonts w:ascii="Times New Roman" w:hAnsi="Times New Roman" w:cs="Times New Roman"/>
          <w:i/>
          <w:sz w:val="24"/>
          <w:szCs w:val="24"/>
        </w:rPr>
        <w:t>ен номер</w:t>
      </w:r>
      <w:r w:rsidRPr="007E3FA5">
        <w:rPr>
          <w:rFonts w:ascii="Times New Roman" w:hAnsi="Times New Roman" w:cs="Times New Roman"/>
          <w:i/>
          <w:sz w:val="24"/>
          <w:szCs w:val="24"/>
        </w:rPr>
        <w:t xml:space="preserve"> и електронен адрес за връзка)</w:t>
      </w:r>
    </w:p>
    <w:bookmarkEnd w:id="2"/>
    <w:p w14:paraId="69A16459" w14:textId="1E3FB15C" w:rsidR="003A2BFD" w:rsidRDefault="003A2BFD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BF02B9">
        <w:rPr>
          <w:rFonts w:ascii="Times New Roman" w:hAnsi="Times New Roman" w:cs="Times New Roman"/>
          <w:sz w:val="24"/>
          <w:szCs w:val="24"/>
        </w:rPr>
        <w:t>чрез адвокат</w:t>
      </w:r>
      <w:r>
        <w:rPr>
          <w:rFonts w:ascii="Times New Roman" w:hAnsi="Times New Roman" w:cs="Times New Roman"/>
        </w:rPr>
        <w:t>:……………………………………………………………………………………………</w:t>
      </w:r>
    </w:p>
    <w:p w14:paraId="3F006F4B" w14:textId="0B7F2DC4" w:rsidR="001714D1" w:rsidRDefault="001714D1" w:rsidP="000E7847">
      <w:pPr>
        <w:spacing w:after="12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3FA5">
        <w:rPr>
          <w:rFonts w:ascii="Times New Roman" w:hAnsi="Times New Roman" w:cs="Times New Roman"/>
          <w:i/>
          <w:sz w:val="24"/>
          <w:szCs w:val="24"/>
        </w:rPr>
        <w:t>(изписва се името, телефонен номер и електронен адрес за връзка с адвоката на ищеца)</w:t>
      </w:r>
    </w:p>
    <w:p w14:paraId="290B70C7" w14:textId="77777777" w:rsidR="007E3FA5" w:rsidRPr="007E3FA5" w:rsidRDefault="007E3FA5" w:rsidP="000E7847">
      <w:pPr>
        <w:spacing w:after="12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726F336" w14:textId="0ACEB6E4" w:rsidR="00A2296E" w:rsidRDefault="00A2296E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BF02B9">
        <w:rPr>
          <w:rFonts w:ascii="Times New Roman" w:hAnsi="Times New Roman" w:cs="Times New Roman"/>
          <w:sz w:val="24"/>
          <w:szCs w:val="24"/>
        </w:rPr>
        <w:t>Ответник</w:t>
      </w:r>
      <w:r>
        <w:rPr>
          <w:rFonts w:ascii="Times New Roman" w:hAnsi="Times New Roman" w:cs="Times New Roman"/>
        </w:rPr>
        <w:t>:……………………………………………………………………………………………….</w:t>
      </w:r>
    </w:p>
    <w:p w14:paraId="4BB4627F" w14:textId="77777777" w:rsidR="001714D1" w:rsidRPr="007E3FA5" w:rsidRDefault="001714D1" w:rsidP="000E7847">
      <w:pPr>
        <w:spacing w:after="12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3FA5">
        <w:rPr>
          <w:rFonts w:ascii="Times New Roman" w:hAnsi="Times New Roman" w:cs="Times New Roman"/>
          <w:i/>
          <w:sz w:val="24"/>
          <w:szCs w:val="24"/>
        </w:rPr>
        <w:t>(изписва се името, телефонен номер и електронен адрес за връзка)</w:t>
      </w:r>
    </w:p>
    <w:p w14:paraId="17B662E5" w14:textId="62337455" w:rsidR="003A2BFD" w:rsidRDefault="003A2BFD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BF02B9">
        <w:rPr>
          <w:rFonts w:ascii="Times New Roman" w:hAnsi="Times New Roman" w:cs="Times New Roman"/>
          <w:sz w:val="24"/>
          <w:szCs w:val="24"/>
        </w:rPr>
        <w:t>чрез адвокат</w:t>
      </w:r>
      <w:r>
        <w:rPr>
          <w:rFonts w:ascii="Times New Roman" w:hAnsi="Times New Roman" w:cs="Times New Roman"/>
        </w:rPr>
        <w:t>:…………………………………………………………………………………………….</w:t>
      </w:r>
    </w:p>
    <w:p w14:paraId="4AFCB43F" w14:textId="0219629D" w:rsidR="003A2BFD" w:rsidRPr="007E3FA5" w:rsidRDefault="000E7847" w:rsidP="000E7847">
      <w:pPr>
        <w:spacing w:after="12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3FA5">
        <w:rPr>
          <w:rFonts w:ascii="Times New Roman" w:hAnsi="Times New Roman" w:cs="Times New Roman"/>
          <w:i/>
          <w:sz w:val="24"/>
          <w:szCs w:val="24"/>
        </w:rPr>
        <w:t>(</w:t>
      </w:r>
      <w:r w:rsidR="001714D1" w:rsidRPr="007E3FA5">
        <w:rPr>
          <w:rFonts w:ascii="Times New Roman" w:hAnsi="Times New Roman" w:cs="Times New Roman"/>
          <w:i/>
          <w:sz w:val="24"/>
          <w:szCs w:val="24"/>
        </w:rPr>
        <w:t xml:space="preserve">изписва се името, телефонен номер и електронен адрес за връзка с адвоката на </w:t>
      </w:r>
      <w:r w:rsidR="003A2BFD" w:rsidRPr="007E3FA5">
        <w:rPr>
          <w:rFonts w:ascii="Times New Roman" w:hAnsi="Times New Roman" w:cs="Times New Roman"/>
          <w:i/>
          <w:sz w:val="24"/>
          <w:szCs w:val="24"/>
        </w:rPr>
        <w:t>ответника)</w:t>
      </w:r>
    </w:p>
    <w:p w14:paraId="6F4B7CB1" w14:textId="77777777" w:rsidR="00754216" w:rsidRDefault="00754216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22E8D975" w14:textId="77777777" w:rsidR="000E7847" w:rsidRDefault="000E7847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64C11AC" w14:textId="6011F233" w:rsidR="00A2296E" w:rsidRPr="00BF02B9" w:rsidRDefault="00154A62" w:rsidP="00EE6A4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2B9">
        <w:rPr>
          <w:rFonts w:ascii="Times New Roman" w:hAnsi="Times New Roman" w:cs="Times New Roman"/>
          <w:sz w:val="24"/>
          <w:szCs w:val="24"/>
        </w:rPr>
        <w:t>Дата:……………..</w:t>
      </w:r>
      <w:r w:rsidRPr="00BF02B9">
        <w:rPr>
          <w:rFonts w:ascii="Times New Roman" w:hAnsi="Times New Roman" w:cs="Times New Roman"/>
          <w:sz w:val="24"/>
          <w:szCs w:val="24"/>
        </w:rPr>
        <w:tab/>
      </w:r>
      <w:r w:rsidRPr="00BF02B9">
        <w:rPr>
          <w:rFonts w:ascii="Times New Roman" w:hAnsi="Times New Roman" w:cs="Times New Roman"/>
          <w:sz w:val="24"/>
          <w:szCs w:val="24"/>
        </w:rPr>
        <w:tab/>
      </w:r>
      <w:r w:rsidRPr="00BF02B9">
        <w:rPr>
          <w:rFonts w:ascii="Times New Roman" w:hAnsi="Times New Roman" w:cs="Times New Roman"/>
          <w:sz w:val="24"/>
          <w:szCs w:val="24"/>
        </w:rPr>
        <w:tab/>
      </w:r>
      <w:r w:rsidRPr="00BF02B9">
        <w:rPr>
          <w:rFonts w:ascii="Times New Roman" w:hAnsi="Times New Roman" w:cs="Times New Roman"/>
          <w:sz w:val="24"/>
          <w:szCs w:val="24"/>
        </w:rPr>
        <w:tab/>
      </w:r>
      <w:r w:rsidRPr="00BF02B9">
        <w:rPr>
          <w:rFonts w:ascii="Times New Roman" w:hAnsi="Times New Roman" w:cs="Times New Roman"/>
          <w:sz w:val="24"/>
          <w:szCs w:val="24"/>
        </w:rPr>
        <w:tab/>
        <w:t>Ищец:……………………………….</w:t>
      </w:r>
    </w:p>
    <w:p w14:paraId="52C0EE40" w14:textId="6648A217" w:rsidR="00EE6A45" w:rsidRPr="00BF02B9" w:rsidRDefault="00154A62">
      <w:pPr>
        <w:spacing w:after="12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02B9">
        <w:rPr>
          <w:rFonts w:ascii="Times New Roman" w:hAnsi="Times New Roman" w:cs="Times New Roman"/>
          <w:sz w:val="24"/>
          <w:szCs w:val="24"/>
        </w:rPr>
        <w:t>Гр</w:t>
      </w:r>
      <w:r w:rsidR="005A37CB" w:rsidRPr="00BF02B9">
        <w:rPr>
          <w:rFonts w:ascii="Times New Roman" w:hAnsi="Times New Roman" w:cs="Times New Roman"/>
          <w:sz w:val="24"/>
          <w:szCs w:val="24"/>
        </w:rPr>
        <w:t xml:space="preserve">. </w:t>
      </w:r>
      <w:r w:rsidR="007E3FA5">
        <w:rPr>
          <w:rFonts w:ascii="Times New Roman" w:hAnsi="Times New Roman" w:cs="Times New Roman"/>
          <w:sz w:val="24"/>
          <w:szCs w:val="24"/>
        </w:rPr>
        <w:t>.................</w:t>
      </w:r>
      <w:r w:rsidRPr="00BF02B9">
        <w:rPr>
          <w:rFonts w:ascii="Times New Roman" w:hAnsi="Times New Roman" w:cs="Times New Roman"/>
          <w:sz w:val="24"/>
          <w:szCs w:val="24"/>
        </w:rPr>
        <w:tab/>
      </w:r>
      <w:r w:rsidR="003A299D">
        <w:rPr>
          <w:rFonts w:ascii="Times New Roman" w:hAnsi="Times New Roman" w:cs="Times New Roman"/>
          <w:sz w:val="24"/>
          <w:szCs w:val="24"/>
        </w:rPr>
        <w:t xml:space="preserve">    </w:t>
      </w:r>
      <w:r w:rsidR="003A299D">
        <w:rPr>
          <w:rFonts w:ascii="Times New Roman" w:hAnsi="Times New Roman" w:cs="Times New Roman"/>
          <w:sz w:val="24"/>
          <w:szCs w:val="24"/>
        </w:rPr>
        <w:tab/>
      </w:r>
      <w:r w:rsidRPr="00BF02B9">
        <w:rPr>
          <w:rFonts w:ascii="Times New Roman" w:hAnsi="Times New Roman" w:cs="Times New Roman"/>
          <w:sz w:val="24"/>
          <w:szCs w:val="24"/>
        </w:rPr>
        <w:tab/>
      </w:r>
      <w:r w:rsidRPr="00BF02B9">
        <w:rPr>
          <w:rFonts w:ascii="Times New Roman" w:hAnsi="Times New Roman" w:cs="Times New Roman"/>
          <w:sz w:val="24"/>
          <w:szCs w:val="24"/>
        </w:rPr>
        <w:tab/>
      </w:r>
      <w:r w:rsidRPr="00BF02B9">
        <w:rPr>
          <w:rFonts w:ascii="Times New Roman" w:hAnsi="Times New Roman" w:cs="Times New Roman"/>
          <w:sz w:val="24"/>
          <w:szCs w:val="24"/>
        </w:rPr>
        <w:tab/>
      </w:r>
      <w:bookmarkStart w:id="3" w:name="_Hlk210833470"/>
      <w:r w:rsidR="003A2BFD" w:rsidRPr="00BF02B9">
        <w:rPr>
          <w:rFonts w:ascii="Times New Roman" w:hAnsi="Times New Roman" w:cs="Times New Roman"/>
          <w:sz w:val="24"/>
          <w:szCs w:val="24"/>
        </w:rPr>
        <w:tab/>
      </w:r>
      <w:r w:rsidRPr="00BF02B9">
        <w:rPr>
          <w:rFonts w:ascii="Times New Roman" w:hAnsi="Times New Roman" w:cs="Times New Roman"/>
          <w:sz w:val="24"/>
          <w:szCs w:val="24"/>
        </w:rPr>
        <w:t>Ответник:…………………………..</w:t>
      </w:r>
      <w:bookmarkEnd w:id="3"/>
    </w:p>
    <w:sectPr w:rsidR="00EE6A45" w:rsidRPr="00BF02B9" w:rsidSect="00BF02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0" w:right="1106" w:bottom="1135" w:left="1417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DFDA8" w14:textId="77777777" w:rsidR="00A7474D" w:rsidRDefault="00A7474D" w:rsidP="008D6D5D">
      <w:pPr>
        <w:spacing w:after="0" w:line="240" w:lineRule="auto"/>
      </w:pPr>
      <w:r>
        <w:separator/>
      </w:r>
    </w:p>
  </w:endnote>
  <w:endnote w:type="continuationSeparator" w:id="0">
    <w:p w14:paraId="2C7D30D9" w14:textId="77777777" w:rsidR="00A7474D" w:rsidRDefault="00A7474D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31666" w14:textId="77777777" w:rsidR="003A299D" w:rsidRDefault="003A29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A9E96" w14:textId="77777777" w:rsidR="00BF02B9" w:rsidRPr="00BF02B9" w:rsidRDefault="00BF02B9" w:rsidP="00BF02B9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BF02B9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Съдебен център по медиация към Окръжен съд - Плевен</w:t>
    </w:r>
  </w:p>
  <w:p w14:paraId="0AA2CD4B" w14:textId="77777777" w:rsidR="00BF02B9" w:rsidRPr="00BF02B9" w:rsidRDefault="00BF02B9" w:rsidP="00BF02B9">
    <w:pPr>
      <w:widowControl w:val="0"/>
      <w:autoSpaceDE w:val="0"/>
      <w:autoSpaceDN w:val="0"/>
      <w:adjustRightInd w:val="0"/>
      <w:spacing w:after="0" w:line="240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BF02B9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Адрес: гр. Плевен, ул. „Д. Константинов“ № 5</w:t>
    </w:r>
  </w:p>
  <w:p w14:paraId="22AA5FD5" w14:textId="77777777" w:rsidR="00BF02B9" w:rsidRPr="00BF02B9" w:rsidRDefault="00BF02B9" w:rsidP="00BF02B9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BF02B9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Координатор: Даниела Стойнова</w:t>
    </w:r>
  </w:p>
  <w:p w14:paraId="7D2B40F2" w14:textId="77777777" w:rsidR="00BF02B9" w:rsidRPr="00BF02B9" w:rsidRDefault="00BF02B9" w:rsidP="00BF02B9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</w:pPr>
    <w:r w:rsidRPr="00BF02B9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BF02B9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: </w:t>
    </w:r>
    <w:hyperlink r:id="rId1" w:history="1">
      <w:r w:rsidRPr="00BF02B9">
        <w:rPr>
          <w:rFonts w:ascii="Times New Roman" w:eastAsia="Times New Roman" w:hAnsi="Times New Roman" w:cs="Times New Roman"/>
          <w:bCs/>
          <w:color w:val="0563C1" w:themeColor="hyperlink"/>
          <w:kern w:val="0"/>
          <w:sz w:val="20"/>
          <w:szCs w:val="20"/>
          <w:u w:val="single"/>
          <w:lang w:val="en-US" w:eastAsia="bg-BG"/>
          <w14:ligatures w14:val="none"/>
        </w:rPr>
        <w:t>mediation@pleven-os.justice.bg</w:t>
      </w:r>
    </w:hyperlink>
  </w:p>
  <w:p w14:paraId="7F678A8F" w14:textId="77777777" w:rsidR="00BF02B9" w:rsidRPr="00BF02B9" w:rsidRDefault="00BF02B9" w:rsidP="00BF02B9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Calibri" w:hAnsi="Times New Roman" w:cs="Times New Roman"/>
        <w:color w:val="283B71"/>
        <w:sz w:val="20"/>
        <w:szCs w:val="20"/>
        <w:u w:val="single"/>
        <w:shd w:val="clear" w:color="auto" w:fill="FFFFFF"/>
        <w:lang w:val="en-US"/>
      </w:rPr>
    </w:pPr>
    <w:r w:rsidRPr="00BF02B9">
      <w:rPr>
        <w:rFonts w:ascii="Times New Roman" w:eastAsia="Calibri" w:hAnsi="Times New Roman" w:cs="Times New Roman"/>
        <w:color w:val="283B71"/>
        <w:sz w:val="20"/>
        <w:szCs w:val="20"/>
        <w:u w:val="single"/>
        <w:shd w:val="clear" w:color="auto" w:fill="FFFFFF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86BB9" w14:textId="77777777" w:rsidR="003A299D" w:rsidRDefault="003A2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E25CF" w14:textId="77777777" w:rsidR="00A7474D" w:rsidRDefault="00A7474D" w:rsidP="008D6D5D">
      <w:pPr>
        <w:spacing w:after="0" w:line="240" w:lineRule="auto"/>
      </w:pPr>
      <w:r>
        <w:separator/>
      </w:r>
    </w:p>
  </w:footnote>
  <w:footnote w:type="continuationSeparator" w:id="0">
    <w:p w14:paraId="39255BF6" w14:textId="77777777" w:rsidR="00A7474D" w:rsidRDefault="00A7474D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82FC6" w14:textId="77777777" w:rsidR="003A299D" w:rsidRDefault="003A29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67C73" w14:textId="77777777" w:rsidR="003A299D" w:rsidRDefault="003A29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18089" w14:textId="77777777" w:rsidR="003A299D" w:rsidRDefault="003A2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73B3B"/>
    <w:rsid w:val="000C0FCC"/>
    <w:rsid w:val="000E7847"/>
    <w:rsid w:val="0013551E"/>
    <w:rsid w:val="00154A62"/>
    <w:rsid w:val="001714D1"/>
    <w:rsid w:val="001741FA"/>
    <w:rsid w:val="00182BAC"/>
    <w:rsid w:val="001A1D9C"/>
    <w:rsid w:val="00231B13"/>
    <w:rsid w:val="00233D16"/>
    <w:rsid w:val="00274D50"/>
    <w:rsid w:val="002D2111"/>
    <w:rsid w:val="003159E7"/>
    <w:rsid w:val="003A299D"/>
    <w:rsid w:val="003A2BFD"/>
    <w:rsid w:val="003A4016"/>
    <w:rsid w:val="003D29B1"/>
    <w:rsid w:val="00444EE3"/>
    <w:rsid w:val="00556224"/>
    <w:rsid w:val="005928B6"/>
    <w:rsid w:val="005A37CB"/>
    <w:rsid w:val="005B5616"/>
    <w:rsid w:val="005F4EF9"/>
    <w:rsid w:val="00620455"/>
    <w:rsid w:val="00632106"/>
    <w:rsid w:val="006915F9"/>
    <w:rsid w:val="006B2DDD"/>
    <w:rsid w:val="0070446F"/>
    <w:rsid w:val="00731E20"/>
    <w:rsid w:val="00754216"/>
    <w:rsid w:val="00796BB1"/>
    <w:rsid w:val="007C42AE"/>
    <w:rsid w:val="007E3FA5"/>
    <w:rsid w:val="00807172"/>
    <w:rsid w:val="00807A5D"/>
    <w:rsid w:val="008B5219"/>
    <w:rsid w:val="008C35A0"/>
    <w:rsid w:val="008D6D5D"/>
    <w:rsid w:val="008F3D12"/>
    <w:rsid w:val="008F7C62"/>
    <w:rsid w:val="00911CCA"/>
    <w:rsid w:val="009310A8"/>
    <w:rsid w:val="00954B70"/>
    <w:rsid w:val="009978DE"/>
    <w:rsid w:val="009A3974"/>
    <w:rsid w:val="009A7F03"/>
    <w:rsid w:val="009B1185"/>
    <w:rsid w:val="00A2296E"/>
    <w:rsid w:val="00A7474D"/>
    <w:rsid w:val="00A85A64"/>
    <w:rsid w:val="00A87AEE"/>
    <w:rsid w:val="00B856FB"/>
    <w:rsid w:val="00BF02B9"/>
    <w:rsid w:val="00C54DFF"/>
    <w:rsid w:val="00D34632"/>
    <w:rsid w:val="00D91CFD"/>
    <w:rsid w:val="00D91FE2"/>
    <w:rsid w:val="00D92674"/>
    <w:rsid w:val="00DA3819"/>
    <w:rsid w:val="00EE6A45"/>
    <w:rsid w:val="00F54E5A"/>
    <w:rsid w:val="00F61852"/>
    <w:rsid w:val="00FA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82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AC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182BAC"/>
    <w:rPr>
      <w:rFonts w:eastAsiaTheme="minorEastAsia"/>
      <w:kern w:val="0"/>
      <w:lang w:eastAsia="bg-BG"/>
    </w:rPr>
  </w:style>
  <w:style w:type="paragraph" w:styleId="ListParagraph">
    <w:name w:val="List Paragraph"/>
    <w:basedOn w:val="Normal"/>
    <w:uiPriority w:val="34"/>
    <w:qFormat/>
    <w:rsid w:val="00182B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AC"/>
  </w:style>
  <w:style w:type="paragraph" w:styleId="Footer">
    <w:name w:val="footer"/>
    <w:basedOn w:val="Normal"/>
    <w:link w:val="FooterChar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tion@pleven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soulpeace@abv.bg</cp:lastModifiedBy>
  <cp:revision>6</cp:revision>
  <cp:lastPrinted>2026-01-12T10:04:00Z</cp:lastPrinted>
  <dcterms:created xsi:type="dcterms:W3CDTF">2026-03-02T11:37:00Z</dcterms:created>
  <dcterms:modified xsi:type="dcterms:W3CDTF">2026-03-11T10:47:00Z</dcterms:modified>
</cp:coreProperties>
</file>